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w w:val="90"/>
          <w:sz w:val="48"/>
          <w:szCs w:val="48"/>
        </w:rPr>
      </w:pPr>
      <w:r>
        <w:rPr>
          <w:rFonts w:hint="eastAsia" w:ascii="黑体" w:eastAsia="黑体"/>
          <w:b/>
          <w:w w:val="90"/>
          <w:sz w:val="48"/>
          <w:szCs w:val="48"/>
          <w:lang w:eastAsia="zh-CN"/>
        </w:rPr>
        <w:t>六安市</w:t>
      </w:r>
      <w:r>
        <w:rPr>
          <w:rFonts w:hint="eastAsia" w:ascii="黑体" w:eastAsia="黑体"/>
          <w:b/>
          <w:w w:val="90"/>
          <w:sz w:val="48"/>
          <w:szCs w:val="48"/>
        </w:rPr>
        <w:t>20</w:t>
      </w:r>
      <w:r>
        <w:rPr>
          <w:rFonts w:hint="eastAsia" w:ascii="黑体" w:eastAsia="黑体"/>
          <w:b/>
          <w:w w:val="90"/>
          <w:sz w:val="48"/>
          <w:szCs w:val="48"/>
          <w:lang w:val="en-US" w:eastAsia="zh-CN"/>
        </w:rPr>
        <w:t>24</w:t>
      </w:r>
      <w:r>
        <w:rPr>
          <w:rFonts w:hint="eastAsia" w:ascii="黑体" w:eastAsia="黑体"/>
          <w:b/>
          <w:w w:val="90"/>
          <w:sz w:val="48"/>
          <w:szCs w:val="48"/>
        </w:rPr>
        <w:t>年</w:t>
      </w:r>
      <w:r>
        <w:rPr>
          <w:rFonts w:hint="eastAsia" w:ascii="黑体" w:eastAsia="黑体"/>
          <w:b/>
          <w:w w:val="90"/>
          <w:sz w:val="48"/>
          <w:szCs w:val="48"/>
          <w:lang w:eastAsia="zh-CN"/>
        </w:rPr>
        <w:t>度</w:t>
      </w:r>
      <w:r>
        <w:rPr>
          <w:rFonts w:hint="eastAsia" w:ascii="黑体" w:eastAsia="黑体"/>
          <w:b/>
          <w:w w:val="90"/>
          <w:sz w:val="48"/>
          <w:szCs w:val="48"/>
        </w:rPr>
        <w:t>公务员录用审批表</w:t>
      </w:r>
    </w:p>
    <w:p>
      <w:pPr>
        <w:rPr>
          <w:rFonts w:hint="eastAsia"/>
        </w:rPr>
      </w:pPr>
    </w:p>
    <w:tbl>
      <w:tblPr>
        <w:tblStyle w:val="5"/>
        <w:tblW w:w="91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130"/>
        <w:gridCol w:w="25"/>
        <w:gridCol w:w="792"/>
        <w:gridCol w:w="393"/>
        <w:gridCol w:w="180"/>
        <w:gridCol w:w="350"/>
        <w:gridCol w:w="780"/>
        <w:gridCol w:w="25"/>
        <w:gridCol w:w="851"/>
        <w:gridCol w:w="304"/>
        <w:gridCol w:w="825"/>
        <w:gridCol w:w="456"/>
        <w:gridCol w:w="480"/>
        <w:gridCol w:w="1200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5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 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  别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2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  族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籍    贯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身    份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2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政治面貌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入党时间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  间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2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</w:rPr>
              <w:t>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地</w:t>
            </w:r>
          </w:p>
        </w:tc>
        <w:tc>
          <w:tcPr>
            <w:tcW w:w="6111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2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    历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    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全日制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  育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毕业院校系及专业</w:t>
            </w: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  职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  育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毕业院校系及专业</w:t>
            </w: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现</w:t>
            </w:r>
            <w:r>
              <w:rPr>
                <w:rFonts w:hint="eastAsia"/>
              </w:rPr>
              <w:t>工作单位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或住址</w:t>
            </w:r>
          </w:p>
        </w:tc>
        <w:tc>
          <w:tcPr>
            <w:tcW w:w="3675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（职称）</w:t>
            </w: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录用单位</w:t>
            </w:r>
          </w:p>
        </w:tc>
        <w:tc>
          <w:tcPr>
            <w:tcW w:w="3675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录用职位及代码</w:t>
            </w: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习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7803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8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奖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惩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况</w:t>
            </w:r>
          </w:p>
        </w:tc>
        <w:tc>
          <w:tcPr>
            <w:tcW w:w="7803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成员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及重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要社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会关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系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称谓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出生日期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政治面貌</w:t>
            </w: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现</w:t>
            </w: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5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cantSplit/>
          <w:trHeight w:val="582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试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况</w:t>
            </w:r>
          </w:p>
        </w:tc>
        <w:tc>
          <w:tcPr>
            <w:tcW w:w="4526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笔试成绩</w:t>
            </w:r>
          </w:p>
        </w:tc>
        <w:tc>
          <w:tcPr>
            <w:tcW w:w="112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面试成绩</w:t>
            </w:r>
          </w:p>
        </w:tc>
        <w:tc>
          <w:tcPr>
            <w:tcW w:w="93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总成绩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职位排名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cantSplit/>
          <w:trHeight w:val="710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caps w:val="0"/>
                <w:spacing w:val="0"/>
                <w:sz w:val="21"/>
                <w:szCs w:val="24"/>
                <w:shd w:val="clear"/>
              </w:rPr>
              <w:t>行政职业能力测验</w:t>
            </w:r>
          </w:p>
        </w:tc>
        <w:tc>
          <w:tcPr>
            <w:tcW w:w="81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申论</w:t>
            </w:r>
          </w:p>
        </w:tc>
        <w:tc>
          <w:tcPr>
            <w:tcW w:w="923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知识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加试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112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cantSplit/>
          <w:trHeight w:val="518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17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3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7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3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体能</w:t>
            </w:r>
            <w:r>
              <w:rPr>
                <w:rFonts w:hint="eastAsia"/>
                <w:lang w:val="en-US" w:eastAsia="zh-CN"/>
              </w:rPr>
              <w:t>测评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结    果</w:t>
            </w:r>
          </w:p>
        </w:tc>
        <w:tc>
          <w:tcPr>
            <w:tcW w:w="7803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体检结论</w:t>
            </w:r>
          </w:p>
        </w:tc>
        <w:tc>
          <w:tcPr>
            <w:tcW w:w="7803" w:type="dxa"/>
            <w:gridSpan w:val="1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考察情况</w:t>
            </w:r>
          </w:p>
        </w:tc>
        <w:tc>
          <w:tcPr>
            <w:tcW w:w="7803" w:type="dxa"/>
            <w:gridSpan w:val="15"/>
            <w:vAlign w:val="top"/>
          </w:tcPr>
          <w:p>
            <w:pPr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公示结果</w:t>
            </w:r>
          </w:p>
        </w:tc>
        <w:tc>
          <w:tcPr>
            <w:tcW w:w="7803" w:type="dxa"/>
            <w:gridSpan w:val="15"/>
            <w:vAlign w:val="top"/>
          </w:tcPr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招</w:t>
            </w:r>
            <w:r>
              <w:rPr>
                <w:rFonts w:hint="eastAsia"/>
                <w:lang w:val="en-US" w:eastAsia="zh-CN"/>
              </w:rPr>
              <w:t>录机关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    见</w:t>
            </w:r>
          </w:p>
        </w:tc>
        <w:tc>
          <w:tcPr>
            <w:tcW w:w="7803" w:type="dxa"/>
            <w:gridSpan w:val="15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 w:eastAsiaTheme="minorEastAsia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（盖章）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审核机关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    见</w:t>
            </w:r>
          </w:p>
        </w:tc>
        <w:tc>
          <w:tcPr>
            <w:tcW w:w="7803" w:type="dxa"/>
            <w:gridSpan w:val="15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 w:eastAsiaTheme="minorEastAsia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（盖章）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批准录用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机关意见</w:t>
            </w:r>
          </w:p>
        </w:tc>
        <w:tc>
          <w:tcPr>
            <w:tcW w:w="7803" w:type="dxa"/>
            <w:gridSpan w:val="15"/>
            <w:vAlign w:val="top"/>
          </w:tcPr>
          <w:p>
            <w:pPr>
              <w:rPr>
                <w:rFonts w:hint="eastAsia"/>
              </w:rPr>
            </w:pPr>
          </w:p>
          <w:p>
            <w:pPr>
              <w:spacing w:before="0" w:beforeLines="-2147483648"/>
              <w:ind w:firstLine="435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经研究，批准录用。</w:t>
            </w:r>
          </w:p>
          <w:p>
            <w:pPr>
              <w:spacing w:before="0" w:beforeLines="-2147483648"/>
              <w:ind w:firstLine="435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批准文号：</w:t>
            </w:r>
          </w:p>
          <w:p>
            <w:pPr>
              <w:ind w:firstLine="6104" w:firstLineChars="2907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/>
              </w:rPr>
              <w:t>（盖章）</w:t>
            </w:r>
          </w:p>
          <w:p>
            <w:pPr>
              <w:spacing w:before="93" w:beforeLines="30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    注</w:t>
            </w:r>
          </w:p>
        </w:tc>
        <w:tc>
          <w:tcPr>
            <w:tcW w:w="7803" w:type="dxa"/>
            <w:gridSpan w:val="15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lang w:val="en-US" w:eastAsia="zh-CN"/>
        </w:rPr>
        <w:t xml:space="preserve">                                                 </w:t>
      </w:r>
      <w:r>
        <w:rPr>
          <w:rFonts w:hint="eastAsia" w:ascii="黑体" w:hAnsi="黑体" w:eastAsia="黑体" w:cs="黑体"/>
          <w:sz w:val="24"/>
        </w:rPr>
        <w:t>中共安徽省委组织部制</w:t>
      </w:r>
    </w:p>
    <w:p>
      <w:pPr>
        <w:spacing w:line="520" w:lineRule="exact"/>
        <w:jc w:val="center"/>
        <w:rPr>
          <w:rFonts w:hint="eastAsia" w:ascii="黑体" w:hAnsi="华文宋体" w:eastAsia="黑体"/>
          <w:b/>
          <w:w w:val="85"/>
          <w:sz w:val="48"/>
          <w:szCs w:val="48"/>
        </w:rPr>
      </w:pPr>
      <w:r>
        <w:rPr>
          <w:rFonts w:hint="eastAsia" w:ascii="黑体" w:eastAsia="黑体"/>
          <w:b/>
          <w:w w:val="85"/>
          <w:sz w:val="48"/>
          <w:szCs w:val="48"/>
          <w:lang w:eastAsia="zh-CN"/>
        </w:rPr>
        <w:t>六安市</w:t>
      </w:r>
      <w:r>
        <w:rPr>
          <w:rFonts w:hint="eastAsia" w:ascii="黑体" w:eastAsia="黑体"/>
          <w:b/>
          <w:w w:val="85"/>
          <w:sz w:val="48"/>
          <w:szCs w:val="48"/>
        </w:rPr>
        <w:t>20</w:t>
      </w:r>
      <w:r>
        <w:rPr>
          <w:rFonts w:hint="eastAsia" w:ascii="黑体" w:eastAsia="黑体"/>
          <w:b/>
          <w:w w:val="85"/>
          <w:sz w:val="48"/>
          <w:szCs w:val="48"/>
          <w:lang w:val="en-US" w:eastAsia="zh-CN"/>
        </w:rPr>
        <w:t>24</w:t>
      </w:r>
      <w:r>
        <w:rPr>
          <w:rFonts w:hint="eastAsia" w:ascii="黑体" w:eastAsia="黑体"/>
          <w:b/>
          <w:w w:val="85"/>
          <w:sz w:val="48"/>
          <w:szCs w:val="48"/>
        </w:rPr>
        <w:t>年</w:t>
      </w:r>
      <w:r>
        <w:rPr>
          <w:rFonts w:hint="eastAsia" w:ascii="黑体" w:eastAsia="黑体"/>
          <w:b/>
          <w:w w:val="85"/>
          <w:sz w:val="48"/>
          <w:szCs w:val="48"/>
          <w:lang w:eastAsia="zh-CN"/>
        </w:rPr>
        <w:t>度</w:t>
      </w:r>
      <w:r>
        <w:rPr>
          <w:rFonts w:hint="eastAsia" w:ascii="黑体" w:eastAsia="黑体"/>
          <w:b/>
          <w:w w:val="85"/>
          <w:sz w:val="48"/>
          <w:szCs w:val="48"/>
        </w:rPr>
        <w:t>参照公务员法管理</w:t>
      </w:r>
      <w:r>
        <w:rPr>
          <w:rFonts w:hint="eastAsia" w:ascii="黑体" w:hAnsi="华文宋体" w:eastAsia="黑体"/>
          <w:b/>
          <w:w w:val="85"/>
          <w:sz w:val="48"/>
          <w:szCs w:val="48"/>
        </w:rPr>
        <w:t>机关（单位）</w:t>
      </w:r>
    </w:p>
    <w:p>
      <w:pPr>
        <w:spacing w:line="520" w:lineRule="exact"/>
        <w:jc w:val="center"/>
        <w:rPr>
          <w:rFonts w:hint="eastAsia" w:ascii="黑体" w:eastAsia="黑体"/>
          <w:b/>
          <w:w w:val="85"/>
          <w:sz w:val="48"/>
          <w:szCs w:val="48"/>
        </w:rPr>
      </w:pPr>
      <w:r>
        <w:rPr>
          <w:rFonts w:hint="eastAsia" w:ascii="黑体" w:eastAsia="黑体"/>
          <w:b/>
          <w:w w:val="85"/>
          <w:sz w:val="48"/>
          <w:szCs w:val="48"/>
        </w:rPr>
        <w:t>工作人员录用审批表</w:t>
      </w:r>
    </w:p>
    <w:p>
      <w:pPr>
        <w:rPr>
          <w:rFonts w:hint="eastAsia"/>
        </w:rPr>
      </w:pPr>
    </w:p>
    <w:tbl>
      <w:tblPr>
        <w:tblStyle w:val="5"/>
        <w:tblW w:w="91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130"/>
        <w:gridCol w:w="25"/>
        <w:gridCol w:w="792"/>
        <w:gridCol w:w="393"/>
        <w:gridCol w:w="180"/>
        <w:gridCol w:w="350"/>
        <w:gridCol w:w="780"/>
        <w:gridCol w:w="25"/>
        <w:gridCol w:w="851"/>
        <w:gridCol w:w="304"/>
        <w:gridCol w:w="825"/>
        <w:gridCol w:w="443"/>
        <w:gridCol w:w="493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 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  别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  族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籍    贯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身    份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政治面貌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入党时间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  间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</w:rPr>
              <w:t>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地</w:t>
            </w:r>
          </w:p>
        </w:tc>
        <w:tc>
          <w:tcPr>
            <w:tcW w:w="6098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    历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    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全日制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  育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毕业院校系及专业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  职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  育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毕业院校系及专业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现</w:t>
            </w:r>
            <w:r>
              <w:rPr>
                <w:rFonts w:hint="eastAsia"/>
              </w:rPr>
              <w:t>工作单位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或住址</w:t>
            </w:r>
          </w:p>
        </w:tc>
        <w:tc>
          <w:tcPr>
            <w:tcW w:w="3675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（职称）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录用单位</w:t>
            </w:r>
          </w:p>
        </w:tc>
        <w:tc>
          <w:tcPr>
            <w:tcW w:w="3675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录用职位及代码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习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7791" w:type="dxa"/>
            <w:gridSpan w:val="1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4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奖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惩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况</w:t>
            </w:r>
          </w:p>
        </w:tc>
        <w:tc>
          <w:tcPr>
            <w:tcW w:w="7791" w:type="dxa"/>
            <w:gridSpan w:val="1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成员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及重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要社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会关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系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称谓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出生日期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政治面貌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现</w:t>
            </w: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61" w:type="dxa"/>
            <w:gridSpan w:val="4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试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况</w:t>
            </w:r>
          </w:p>
        </w:tc>
        <w:tc>
          <w:tcPr>
            <w:tcW w:w="4526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笔试成绩</w:t>
            </w:r>
          </w:p>
        </w:tc>
        <w:tc>
          <w:tcPr>
            <w:tcW w:w="112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面试成绩</w:t>
            </w:r>
          </w:p>
        </w:tc>
        <w:tc>
          <w:tcPr>
            <w:tcW w:w="93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总成绩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职位排名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caps w:val="0"/>
                <w:spacing w:val="0"/>
                <w:sz w:val="21"/>
                <w:szCs w:val="24"/>
                <w:shd w:val="clear"/>
              </w:rPr>
              <w:t>行政职业能力测验</w:t>
            </w:r>
          </w:p>
        </w:tc>
        <w:tc>
          <w:tcPr>
            <w:tcW w:w="81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申论</w:t>
            </w:r>
          </w:p>
        </w:tc>
        <w:tc>
          <w:tcPr>
            <w:tcW w:w="923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知识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加试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112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17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3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7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36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体能</w:t>
            </w:r>
            <w:r>
              <w:rPr>
                <w:rFonts w:hint="eastAsia"/>
                <w:lang w:val="en-US" w:eastAsia="zh-CN"/>
              </w:rPr>
              <w:t>测评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结    果</w:t>
            </w:r>
          </w:p>
        </w:tc>
        <w:tc>
          <w:tcPr>
            <w:tcW w:w="7791" w:type="dxa"/>
            <w:gridSpan w:val="1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体检结论</w:t>
            </w:r>
          </w:p>
        </w:tc>
        <w:tc>
          <w:tcPr>
            <w:tcW w:w="7791" w:type="dxa"/>
            <w:gridSpan w:val="14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考察情况</w:t>
            </w:r>
          </w:p>
        </w:tc>
        <w:tc>
          <w:tcPr>
            <w:tcW w:w="7791" w:type="dxa"/>
            <w:gridSpan w:val="14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考察合格（详见考察材料）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公示结果</w:t>
            </w:r>
          </w:p>
        </w:tc>
        <w:tc>
          <w:tcPr>
            <w:tcW w:w="7791" w:type="dxa"/>
            <w:gridSpan w:val="14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公示无异议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招</w:t>
            </w:r>
            <w:r>
              <w:rPr>
                <w:rFonts w:hint="eastAsia"/>
                <w:lang w:val="en-US" w:eastAsia="zh-CN"/>
              </w:rPr>
              <w:t>录机关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    见</w:t>
            </w:r>
          </w:p>
        </w:tc>
        <w:tc>
          <w:tcPr>
            <w:tcW w:w="7791" w:type="dxa"/>
            <w:gridSpan w:val="14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（盖章）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审核机关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    见</w:t>
            </w:r>
          </w:p>
        </w:tc>
        <w:tc>
          <w:tcPr>
            <w:tcW w:w="7791" w:type="dxa"/>
            <w:gridSpan w:val="14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（盖章）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批准录用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机关意见</w:t>
            </w:r>
          </w:p>
        </w:tc>
        <w:tc>
          <w:tcPr>
            <w:tcW w:w="7791" w:type="dxa"/>
            <w:gridSpan w:val="14"/>
            <w:vAlign w:val="top"/>
          </w:tcPr>
          <w:p>
            <w:pPr>
              <w:rPr>
                <w:rFonts w:hint="eastAsia"/>
              </w:rPr>
            </w:pPr>
          </w:p>
          <w:p>
            <w:pPr>
              <w:spacing w:before="0" w:beforeLines="-2147483648"/>
              <w:ind w:firstLine="435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经研究，批准录用。</w:t>
            </w:r>
          </w:p>
          <w:p>
            <w:pPr>
              <w:spacing w:before="0" w:beforeLines="-2147483648"/>
              <w:ind w:firstLine="435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批准文号：</w:t>
            </w:r>
          </w:p>
          <w:p>
            <w:pPr>
              <w:ind w:firstLine="6104" w:firstLineChars="2907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/>
              </w:rPr>
              <w:t>（盖章）</w:t>
            </w:r>
          </w:p>
          <w:p>
            <w:pPr>
              <w:spacing w:before="93" w:beforeLines="30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    注</w:t>
            </w:r>
          </w:p>
        </w:tc>
        <w:tc>
          <w:tcPr>
            <w:tcW w:w="7791" w:type="dxa"/>
            <w:gridSpan w:val="14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240" w:firstLineChars="2600"/>
        <w:textAlignment w:val="auto"/>
        <w:outlineLvl w:val="9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中共安徽省委组织部制</w:t>
      </w:r>
    </w:p>
    <w:p>
      <w:pPr>
        <w:jc w:val="center"/>
        <w:rPr>
          <w:rFonts w:hint="eastAsia" w:ascii="黑体" w:eastAsia="黑体"/>
          <w:b/>
          <w:w w:val="90"/>
          <w:sz w:val="48"/>
          <w:szCs w:val="48"/>
          <w:lang w:eastAsia="zh-CN"/>
        </w:rPr>
      </w:pPr>
      <w:r>
        <w:rPr>
          <w:rFonts w:hint="eastAsia" w:ascii="黑体" w:eastAsia="黑体"/>
          <w:b/>
          <w:w w:val="90"/>
          <w:sz w:val="48"/>
          <w:szCs w:val="48"/>
          <w:lang w:eastAsia="zh-CN"/>
        </w:rPr>
        <w:t>六安市</w:t>
      </w:r>
      <w:r>
        <w:rPr>
          <w:rFonts w:hint="eastAsia" w:ascii="黑体" w:eastAsia="黑体"/>
          <w:b/>
          <w:w w:val="90"/>
          <w:sz w:val="48"/>
          <w:szCs w:val="48"/>
        </w:rPr>
        <w:t>20</w:t>
      </w:r>
      <w:r>
        <w:rPr>
          <w:rFonts w:hint="eastAsia" w:ascii="黑体" w:eastAsia="黑体"/>
          <w:b/>
          <w:w w:val="90"/>
          <w:sz w:val="48"/>
          <w:szCs w:val="48"/>
          <w:lang w:val="en-US" w:eastAsia="zh-CN"/>
        </w:rPr>
        <w:t>24</w:t>
      </w:r>
      <w:r>
        <w:rPr>
          <w:rFonts w:hint="eastAsia" w:ascii="黑体" w:eastAsia="黑体"/>
          <w:b/>
          <w:w w:val="90"/>
          <w:sz w:val="48"/>
          <w:szCs w:val="48"/>
        </w:rPr>
        <w:t>年</w:t>
      </w:r>
      <w:r>
        <w:rPr>
          <w:rFonts w:hint="eastAsia" w:ascii="黑体" w:eastAsia="黑体"/>
          <w:b/>
          <w:w w:val="90"/>
          <w:sz w:val="48"/>
          <w:szCs w:val="48"/>
          <w:lang w:eastAsia="zh-CN"/>
        </w:rPr>
        <w:t>度</w:t>
      </w:r>
      <w:r>
        <w:rPr>
          <w:rFonts w:hint="eastAsia" w:ascii="黑体" w:eastAsia="黑体"/>
          <w:b/>
          <w:w w:val="90"/>
          <w:sz w:val="48"/>
          <w:szCs w:val="48"/>
        </w:rPr>
        <w:t>公务员录用审批表</w:t>
      </w:r>
      <w:r>
        <w:rPr>
          <w:rFonts w:hint="eastAsia" w:ascii="黑体" w:eastAsia="黑体"/>
          <w:b/>
          <w:w w:val="90"/>
          <w:sz w:val="48"/>
          <w:szCs w:val="48"/>
          <w:lang w:eastAsia="zh-CN"/>
        </w:rPr>
        <w:t>（</w:t>
      </w:r>
      <w:r>
        <w:rPr>
          <w:rFonts w:hint="eastAsia" w:ascii="黑体" w:eastAsia="黑体"/>
          <w:b/>
          <w:w w:val="90"/>
          <w:sz w:val="48"/>
          <w:szCs w:val="48"/>
          <w:lang w:val="en-US" w:eastAsia="zh-CN"/>
        </w:rPr>
        <w:t>样表</w:t>
      </w:r>
      <w:r>
        <w:rPr>
          <w:rFonts w:hint="eastAsia" w:ascii="黑体" w:eastAsia="黑体"/>
          <w:b/>
          <w:w w:val="90"/>
          <w:sz w:val="48"/>
          <w:szCs w:val="48"/>
          <w:lang w:eastAsia="zh-CN"/>
        </w:rPr>
        <w:t>）</w:t>
      </w:r>
    </w:p>
    <w:p>
      <w:pPr>
        <w:rPr>
          <w:rFonts w:hint="eastAsia"/>
        </w:rPr>
      </w:pPr>
    </w:p>
    <w:tbl>
      <w:tblPr>
        <w:tblStyle w:val="5"/>
        <w:tblW w:w="91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130"/>
        <w:gridCol w:w="25"/>
        <w:gridCol w:w="792"/>
        <w:gridCol w:w="393"/>
        <w:gridCol w:w="180"/>
        <w:gridCol w:w="350"/>
        <w:gridCol w:w="780"/>
        <w:gridCol w:w="25"/>
        <w:gridCol w:w="851"/>
        <w:gridCol w:w="304"/>
        <w:gridCol w:w="825"/>
        <w:gridCol w:w="456"/>
        <w:gridCol w:w="480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 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张X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  别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sz w:val="21"/>
                <w:szCs w:val="24"/>
                <w:lang w:val="en-US" w:eastAsia="zh-CN"/>
              </w:rPr>
              <w:t>1996.12</w:t>
            </w:r>
          </w:p>
        </w:tc>
        <w:tc>
          <w:tcPr>
            <w:tcW w:w="169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  族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汉族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籍    贯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安徽霍邱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身    份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社会人员</w:t>
            </w:r>
          </w:p>
        </w:tc>
        <w:tc>
          <w:tcPr>
            <w:tcW w:w="169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政治面貌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中共党员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入党时间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2017.12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  间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2020.11</w:t>
            </w:r>
          </w:p>
        </w:tc>
        <w:tc>
          <w:tcPr>
            <w:tcW w:w="169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户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</w:rPr>
              <w:t>所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地</w:t>
            </w:r>
          </w:p>
        </w:tc>
        <w:tc>
          <w:tcPr>
            <w:tcW w:w="6111" w:type="dxa"/>
            <w:gridSpan w:val="1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Hans"/>
              </w:rPr>
              <w:t>安徽省</w:t>
            </w:r>
            <w:r>
              <w:rPr>
                <w:rFonts w:hint="eastAsia"/>
                <w:color w:val="auto"/>
                <w:lang w:val="en-US" w:eastAsia="zh-CN"/>
              </w:rPr>
              <w:t>霍邱县城关镇</w:t>
            </w:r>
          </w:p>
        </w:tc>
        <w:tc>
          <w:tcPr>
            <w:tcW w:w="169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    历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    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全日制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  育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大学本科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文学学士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毕业院校系及专业</w:t>
            </w: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皖西</w:t>
            </w:r>
            <w:r>
              <w:rPr>
                <w:rFonts w:hint="eastAsia"/>
              </w:rPr>
              <w:t>学院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  职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  育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毕业院校系及专业</w:t>
            </w: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现</w:t>
            </w:r>
            <w:r>
              <w:rPr>
                <w:rFonts w:hint="eastAsia"/>
              </w:rPr>
              <w:t>工作单位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或住址</w:t>
            </w:r>
          </w:p>
        </w:tc>
        <w:tc>
          <w:tcPr>
            <w:tcW w:w="3675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安徽省霍邱县碧桂园1幢2单元302室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（职称）</w:t>
            </w: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录用单位</w:t>
            </w:r>
          </w:p>
        </w:tc>
        <w:tc>
          <w:tcPr>
            <w:tcW w:w="3675" w:type="dxa"/>
            <w:gridSpan w:val="8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Hans"/>
              </w:rPr>
              <w:t>中共霍邱县委组织部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录用职位及代码</w:t>
            </w: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机关综合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/>
              </w:rPr>
              <w:t>0900</w:t>
            </w:r>
            <w:r>
              <w:rPr>
                <w:rFonts w:hint="eastAsia"/>
                <w:lang w:val="en-US" w:eastAsia="zh-CN"/>
              </w:rPr>
              <w:t>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0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习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7803" w:type="dxa"/>
            <w:gridSpan w:val="14"/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/>
              </w:rPr>
              <w:t>2016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>09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default"/>
                <w:lang w:eastAsia="zh-Hans"/>
              </w:rPr>
              <w:t>2020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 xml:space="preserve">06 </w:t>
            </w:r>
            <w:r>
              <w:rPr>
                <w:rFonts w:hint="eastAsia"/>
                <w:lang w:val="en-US" w:eastAsia="zh-CN"/>
              </w:rPr>
              <w:t>皖西</w:t>
            </w:r>
            <w:r>
              <w:rPr>
                <w:rFonts w:hint="eastAsia"/>
                <w:lang w:val="en-US" w:eastAsia="zh-Hans"/>
              </w:rPr>
              <w:t>学院英语专业</w:t>
            </w:r>
            <w:r>
              <w:rPr>
                <w:rFonts w:hint="eastAsia"/>
                <w:lang w:val="en-US" w:eastAsia="zh-CN"/>
              </w:rPr>
              <w:t xml:space="preserve"> 学习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default"/>
                <w:lang w:eastAsia="zh-Hans"/>
              </w:rPr>
              <w:t>2020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>06</w:t>
            </w:r>
            <w:r>
              <w:rPr>
                <w:rFonts w:hint="eastAsia"/>
                <w:lang w:val="en-US" w:eastAsia="zh-CN"/>
              </w:rPr>
              <w:t>-</w:t>
            </w:r>
            <w:r>
              <w:rPr>
                <w:rFonts w:hint="default"/>
                <w:lang w:eastAsia="zh-Hans"/>
              </w:rPr>
              <w:t>2020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安徽省霍邱县碧桂园 </w:t>
            </w:r>
            <w:r>
              <w:rPr>
                <w:rFonts w:hint="eastAsia"/>
                <w:lang w:val="en-US" w:eastAsia="zh-Hans"/>
              </w:rPr>
              <w:t>待业</w:t>
            </w: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/>
                <w:lang w:eastAsia="zh-Hans"/>
              </w:rPr>
              <w:t>2020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>1</w:t>
            </w:r>
            <w:r>
              <w:rPr>
                <w:rFonts w:hint="eastAsia"/>
                <w:lang w:val="en-US" w:eastAsia="zh-CN"/>
              </w:rPr>
              <w:t>1-</w:t>
            </w:r>
            <w:r>
              <w:rPr>
                <w:rFonts w:hint="default"/>
                <w:lang w:eastAsia="zh-Hans"/>
              </w:rPr>
              <w:t>2021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 xml:space="preserve">09 </w:t>
            </w:r>
            <w:r>
              <w:rPr>
                <w:rFonts w:hint="eastAsia"/>
                <w:lang w:val="en-US" w:eastAsia="zh-CN"/>
              </w:rPr>
              <w:t>霍邱县城投公司 员工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default"/>
                <w:lang w:eastAsia="zh-Hans"/>
              </w:rPr>
              <w:t>2021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>09</w:t>
            </w:r>
            <w:r>
              <w:rPr>
                <w:rFonts w:hint="eastAsia"/>
                <w:lang w:val="en-US" w:eastAsia="zh-CN"/>
              </w:rPr>
              <w:t xml:space="preserve">-        安徽省霍邱县碧桂园 </w:t>
            </w:r>
            <w:r>
              <w:rPr>
                <w:rFonts w:hint="eastAsia"/>
                <w:lang w:val="en-US" w:eastAsia="zh-Hans"/>
              </w:rPr>
              <w:t>待业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8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奖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惩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况</w:t>
            </w:r>
          </w:p>
        </w:tc>
        <w:tc>
          <w:tcPr>
            <w:tcW w:w="7803" w:type="dxa"/>
            <w:gridSpan w:val="14"/>
            <w:vAlign w:val="center"/>
          </w:tcPr>
          <w:p>
            <w:pPr>
              <w:jc w:val="both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成员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及重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要社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会关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系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称谓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出生日期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政治面貌</w:t>
            </w: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现</w:t>
            </w: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父亲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张</w:t>
            </w:r>
            <w:r>
              <w:rPr>
                <w:rFonts w:hint="eastAsia"/>
                <w:lang w:val="en-US" w:eastAsia="zh-CN"/>
              </w:rPr>
              <w:t>x</w:t>
            </w: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1970.06.30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中共党员</w:t>
            </w: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安徽省霍邱县城投公司 职工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母亲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刘x</w:t>
            </w: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19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70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.0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.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30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群众</w:t>
            </w: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安徽省霍邱县高塘镇付井村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村民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4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973" w:type="dxa"/>
            <w:gridSpan w:val="4"/>
            <w:vAlign w:val="center"/>
          </w:tcPr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368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试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况</w:t>
            </w:r>
          </w:p>
        </w:tc>
        <w:tc>
          <w:tcPr>
            <w:tcW w:w="4526" w:type="dxa"/>
            <w:gridSpan w:val="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笔试成绩</w:t>
            </w:r>
          </w:p>
        </w:tc>
        <w:tc>
          <w:tcPr>
            <w:tcW w:w="112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面试成绩</w:t>
            </w:r>
          </w:p>
        </w:tc>
        <w:tc>
          <w:tcPr>
            <w:tcW w:w="93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总成绩</w:t>
            </w:r>
          </w:p>
        </w:tc>
        <w:tc>
          <w:tcPr>
            <w:tcW w:w="1212" w:type="dxa"/>
            <w:vMerge w:val="restart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职位排名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i w:val="0"/>
                <w:iCs w:val="0"/>
                <w:caps w:val="0"/>
                <w:spacing w:val="0"/>
                <w:sz w:val="21"/>
                <w:szCs w:val="24"/>
                <w:shd w:val="clear"/>
              </w:rPr>
              <w:t>行政职业能力测验</w:t>
            </w:r>
          </w:p>
        </w:tc>
        <w:tc>
          <w:tcPr>
            <w:tcW w:w="81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申论</w:t>
            </w:r>
          </w:p>
        </w:tc>
        <w:tc>
          <w:tcPr>
            <w:tcW w:w="923" w:type="dxa"/>
            <w:gridSpan w:val="3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知识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加试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112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212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3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63</w:t>
            </w:r>
          </w:p>
        </w:tc>
        <w:tc>
          <w:tcPr>
            <w:tcW w:w="817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83</w:t>
            </w:r>
          </w:p>
        </w:tc>
        <w:tc>
          <w:tcPr>
            <w:tcW w:w="923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76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73</w:t>
            </w:r>
          </w:p>
        </w:tc>
        <w:tc>
          <w:tcPr>
            <w:tcW w:w="1129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78.6</w:t>
            </w:r>
          </w:p>
        </w:tc>
        <w:tc>
          <w:tcPr>
            <w:tcW w:w="936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75.24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体能</w:t>
            </w:r>
            <w:r>
              <w:rPr>
                <w:rFonts w:hint="eastAsia"/>
                <w:lang w:val="en-US" w:eastAsia="zh-CN"/>
              </w:rPr>
              <w:t>测评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结    果</w:t>
            </w:r>
          </w:p>
        </w:tc>
        <w:tc>
          <w:tcPr>
            <w:tcW w:w="7803" w:type="dxa"/>
            <w:gridSpan w:val="1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体检结论</w:t>
            </w:r>
          </w:p>
        </w:tc>
        <w:tc>
          <w:tcPr>
            <w:tcW w:w="7803" w:type="dxa"/>
            <w:gridSpan w:val="14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考察情况</w:t>
            </w:r>
          </w:p>
        </w:tc>
        <w:tc>
          <w:tcPr>
            <w:tcW w:w="7803" w:type="dxa"/>
            <w:gridSpan w:val="14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考察合格（详见考察材料）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公示结果</w:t>
            </w:r>
          </w:p>
        </w:tc>
        <w:tc>
          <w:tcPr>
            <w:tcW w:w="7803" w:type="dxa"/>
            <w:gridSpan w:val="14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公示无异议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招</w:t>
            </w:r>
            <w:r>
              <w:rPr>
                <w:rFonts w:hint="eastAsia"/>
                <w:lang w:val="en-US" w:eastAsia="zh-CN"/>
              </w:rPr>
              <w:t>录机关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    见</w:t>
            </w:r>
          </w:p>
        </w:tc>
        <w:tc>
          <w:tcPr>
            <w:tcW w:w="7803" w:type="dxa"/>
            <w:gridSpan w:val="14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（盖章）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审核机关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    见</w:t>
            </w:r>
          </w:p>
        </w:tc>
        <w:tc>
          <w:tcPr>
            <w:tcW w:w="7803" w:type="dxa"/>
            <w:gridSpan w:val="14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（盖章）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批准录用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机关意见</w:t>
            </w:r>
          </w:p>
        </w:tc>
        <w:tc>
          <w:tcPr>
            <w:tcW w:w="7803" w:type="dxa"/>
            <w:gridSpan w:val="14"/>
            <w:vAlign w:val="top"/>
          </w:tcPr>
          <w:p>
            <w:pPr>
              <w:rPr>
                <w:rFonts w:hint="eastAsia"/>
              </w:rPr>
            </w:pPr>
          </w:p>
          <w:p>
            <w:pPr>
              <w:spacing w:before="0" w:beforeLines="-2147483648"/>
              <w:ind w:firstLine="435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经研究，批准录用。</w:t>
            </w:r>
          </w:p>
          <w:p>
            <w:pPr>
              <w:spacing w:before="0" w:beforeLines="-2147483648"/>
              <w:ind w:firstLine="435"/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批准文号：</w:t>
            </w:r>
          </w:p>
          <w:p>
            <w:pPr>
              <w:ind w:firstLine="6104" w:firstLineChars="2907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/>
              </w:rPr>
              <w:t>（盖章）</w:t>
            </w:r>
          </w:p>
          <w:p>
            <w:pPr>
              <w:spacing w:before="93" w:beforeLines="30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    注</w:t>
            </w:r>
          </w:p>
        </w:tc>
        <w:tc>
          <w:tcPr>
            <w:tcW w:w="7803" w:type="dxa"/>
            <w:gridSpan w:val="14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  <w:lang w:val="en-US" w:eastAsia="zh-CN"/>
        </w:rPr>
        <w:t xml:space="preserve">                                                 </w:t>
      </w:r>
      <w:r>
        <w:rPr>
          <w:rFonts w:hint="eastAsia" w:ascii="黑体" w:hAnsi="黑体" w:eastAsia="黑体" w:cs="黑体"/>
          <w:sz w:val="24"/>
        </w:rPr>
        <w:t>中共安徽省委组织部制</w:t>
      </w:r>
    </w:p>
    <w:sectPr>
      <w:headerReference r:id="rId3" w:type="default"/>
      <w:footerReference r:id="rId4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0MTBlNDJhMDA0M2E5YzJkZDA1ZTRhNGMwN2ZmMTAifQ=="/>
  </w:docVars>
  <w:rsids>
    <w:rsidRoot w:val="7CC11BF5"/>
    <w:rsid w:val="00731732"/>
    <w:rsid w:val="0091065B"/>
    <w:rsid w:val="00931CC8"/>
    <w:rsid w:val="009A1B19"/>
    <w:rsid w:val="014A102B"/>
    <w:rsid w:val="04185410"/>
    <w:rsid w:val="042E0790"/>
    <w:rsid w:val="04477AA3"/>
    <w:rsid w:val="046E793F"/>
    <w:rsid w:val="08162951"/>
    <w:rsid w:val="08AD70B1"/>
    <w:rsid w:val="0C3E6C23"/>
    <w:rsid w:val="0C8A5245"/>
    <w:rsid w:val="0E4849C7"/>
    <w:rsid w:val="0EFB4CBC"/>
    <w:rsid w:val="0F1B4006"/>
    <w:rsid w:val="0F1F105F"/>
    <w:rsid w:val="10E507A8"/>
    <w:rsid w:val="13C51B63"/>
    <w:rsid w:val="15896214"/>
    <w:rsid w:val="167952CE"/>
    <w:rsid w:val="18E970BF"/>
    <w:rsid w:val="194505FE"/>
    <w:rsid w:val="19537E94"/>
    <w:rsid w:val="1C8F14C0"/>
    <w:rsid w:val="1F9B44A3"/>
    <w:rsid w:val="223F6403"/>
    <w:rsid w:val="23CB5BA3"/>
    <w:rsid w:val="24B91EA0"/>
    <w:rsid w:val="25450EFA"/>
    <w:rsid w:val="2608148B"/>
    <w:rsid w:val="268D43EA"/>
    <w:rsid w:val="26C20243"/>
    <w:rsid w:val="28430D55"/>
    <w:rsid w:val="293947D1"/>
    <w:rsid w:val="2A020C9B"/>
    <w:rsid w:val="2A59543B"/>
    <w:rsid w:val="2B270771"/>
    <w:rsid w:val="2CEE7679"/>
    <w:rsid w:val="2D4046DC"/>
    <w:rsid w:val="32710D57"/>
    <w:rsid w:val="327B2282"/>
    <w:rsid w:val="340053F5"/>
    <w:rsid w:val="34190AF2"/>
    <w:rsid w:val="35064C8D"/>
    <w:rsid w:val="35136B91"/>
    <w:rsid w:val="35666879"/>
    <w:rsid w:val="38600ADA"/>
    <w:rsid w:val="3A5E49BE"/>
    <w:rsid w:val="3A643C9A"/>
    <w:rsid w:val="3A9F137D"/>
    <w:rsid w:val="3AA82462"/>
    <w:rsid w:val="41313092"/>
    <w:rsid w:val="41866381"/>
    <w:rsid w:val="423F0AFA"/>
    <w:rsid w:val="42B46C4D"/>
    <w:rsid w:val="42BF46CD"/>
    <w:rsid w:val="42D0597E"/>
    <w:rsid w:val="476973B3"/>
    <w:rsid w:val="487876B9"/>
    <w:rsid w:val="4A4E6549"/>
    <w:rsid w:val="4D4D0CC7"/>
    <w:rsid w:val="4D6B27DB"/>
    <w:rsid w:val="4DB622B3"/>
    <w:rsid w:val="4EEE3995"/>
    <w:rsid w:val="4F53326F"/>
    <w:rsid w:val="50DA50F8"/>
    <w:rsid w:val="511170F2"/>
    <w:rsid w:val="5139413E"/>
    <w:rsid w:val="528239F1"/>
    <w:rsid w:val="54FE6335"/>
    <w:rsid w:val="5518712B"/>
    <w:rsid w:val="56AD2D63"/>
    <w:rsid w:val="579B705F"/>
    <w:rsid w:val="58174A00"/>
    <w:rsid w:val="58F40D5D"/>
    <w:rsid w:val="591A2206"/>
    <w:rsid w:val="59343E84"/>
    <w:rsid w:val="59D86349"/>
    <w:rsid w:val="5AF074E2"/>
    <w:rsid w:val="5BFD72D3"/>
    <w:rsid w:val="5C8E7193"/>
    <w:rsid w:val="5E3E6996"/>
    <w:rsid w:val="5E690F76"/>
    <w:rsid w:val="63107D17"/>
    <w:rsid w:val="63C67B9A"/>
    <w:rsid w:val="662F5543"/>
    <w:rsid w:val="6A017C18"/>
    <w:rsid w:val="6B7252E5"/>
    <w:rsid w:val="6B863C8F"/>
    <w:rsid w:val="6C5D7FB5"/>
    <w:rsid w:val="6E1603B7"/>
    <w:rsid w:val="71545B27"/>
    <w:rsid w:val="718801FD"/>
    <w:rsid w:val="73532EFF"/>
    <w:rsid w:val="7555350A"/>
    <w:rsid w:val="768E0063"/>
    <w:rsid w:val="7BC167E5"/>
    <w:rsid w:val="7CC11BF5"/>
    <w:rsid w:val="7E203220"/>
    <w:rsid w:val="7E3206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557</Words>
  <Characters>563</Characters>
  <Lines>0</Lines>
  <Paragraphs>0</Paragraphs>
  <TotalTime>4</TotalTime>
  <ScaleCrop>false</ScaleCrop>
  <LinksUpToDate>false</LinksUpToDate>
  <CharactersWithSpaces>1466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2018-08-09T01:16:00Z</dcterms:created>
  <dc:creator>徐伟</dc:creator>
  <cp:lastModifiedBy>组织部收文员</cp:lastModifiedBy>
  <cp:lastPrinted>2023-05-18T05:50:00Z</cp:lastPrinted>
  <dcterms:modified xsi:type="dcterms:W3CDTF">2024-05-27T10:40:50Z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A2F277355F0D49EC9C55F9B1D90DCA9F_13</vt:lpwstr>
  </property>
</Properties>
</file>